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34" w:rsidRPr="00045C34" w:rsidRDefault="00045C34" w:rsidP="00045C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7D832" wp14:editId="34ADFAF0">
            <wp:simplePos x="0" y="0"/>
            <wp:positionH relativeFrom="margin">
              <wp:posOffset>327660</wp:posOffset>
            </wp:positionH>
            <wp:positionV relativeFrom="margin">
              <wp:posOffset>-224155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OSNOVNA ŠOLA KRMELJ</w:t>
      </w:r>
    </w:p>
    <w:p w:rsidR="00045C34" w:rsidRDefault="00045C34" w:rsidP="00045C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5. 10. do  9. 10. 2020</w:t>
      </w:r>
    </w:p>
    <w:p w:rsidR="00045C34" w:rsidRPr="00986B52" w:rsidRDefault="00045C34" w:rsidP="00045C34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7. RAZRED V </w:t>
      </w:r>
      <w:r w:rsidRPr="00986B52">
        <w:rPr>
          <w:rFonts w:ascii="Comic Sans MS" w:hAnsi="Comic Sans MS"/>
          <w:color w:val="0070C0"/>
          <w:sz w:val="28"/>
          <w:szCs w:val="28"/>
        </w:rPr>
        <w:t>ŠVN</w:t>
      </w:r>
      <w:r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986B52">
        <w:rPr>
          <w:rFonts w:ascii="Comic Sans MS" w:hAnsi="Comic Sans MS"/>
          <w:color w:val="0070C0"/>
          <w:sz w:val="28"/>
          <w:szCs w:val="28"/>
        </w:rPr>
        <w:sym w:font="Wingdings" w:char="F04A"/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045C34" w:rsidTr="00B4260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045C34" w:rsidTr="00B4260C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045C34" w:rsidP="00B4260C">
            <w:pPr>
              <w:jc w:val="center"/>
              <w:rPr>
                <w:rFonts w:ascii="Comic Sans MS" w:hAnsi="Comic Sans MS"/>
                <w:color w:val="FF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Črna</w:t>
            </w:r>
            <w:r w:rsidRPr="00986B52">
              <w:rPr>
                <w:rFonts w:ascii="Comic Sans MS" w:hAnsi="Comic Sans MS"/>
                <w:lang w:eastAsia="en-US"/>
              </w:rPr>
              <w:t xml:space="preserve"> žemlja</w:t>
            </w:r>
            <w:r w:rsidRPr="00210AA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,7,11</w:t>
            </w:r>
          </w:p>
          <w:p w:rsidR="00045C34" w:rsidRPr="00045C34" w:rsidRDefault="000E3C3B" w:rsidP="00B4260C">
            <w:pPr>
              <w:jc w:val="center"/>
              <w:rPr>
                <w:rFonts w:ascii="Comic Sans MS" w:hAnsi="Comic Sans MS"/>
                <w:color w:val="4F81BD" w:themeColor="accent1"/>
                <w:lang w:eastAsia="en-US"/>
              </w:rPr>
            </w:pPr>
            <w:r>
              <w:rPr>
                <w:rFonts w:ascii="Comic Sans MS" w:hAnsi="Comic Sans MS"/>
                <w:color w:val="4F81BD" w:themeColor="accent1"/>
                <w:lang w:eastAsia="en-US"/>
              </w:rPr>
              <w:t>Salama – piščančja prsa</w:t>
            </w:r>
          </w:p>
          <w:p w:rsidR="00045C34" w:rsidRDefault="00045C34" w:rsidP="00B4260C">
            <w:pPr>
              <w:jc w:val="center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Rezina sira</w:t>
            </w:r>
            <w:r w:rsidRPr="00210AA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45C34" w:rsidRPr="00E51FE3" w:rsidRDefault="00045C34" w:rsidP="00B4260C">
            <w:pPr>
              <w:jc w:val="center"/>
              <w:rPr>
                <w:rFonts w:ascii="Comic Sans MS" w:hAnsi="Comic Sans MS"/>
                <w:lang w:eastAsia="en-US"/>
              </w:rPr>
            </w:pPr>
            <w:r w:rsidRPr="00E51FE3">
              <w:rPr>
                <w:rFonts w:ascii="Comic Sans MS" w:hAnsi="Comic Sans MS"/>
                <w:color w:val="0070C0"/>
                <w:lang w:eastAsia="en-US"/>
              </w:rPr>
              <w:t>Kisla kumarica</w:t>
            </w:r>
            <w:r w:rsidR="00E51FE3">
              <w:rPr>
                <w:rFonts w:ascii="Comic Sans MS" w:hAnsi="Comic Sans MS"/>
                <w:color w:val="0070C0"/>
                <w:lang w:eastAsia="en-US"/>
              </w:rPr>
              <w:t>/</w:t>
            </w:r>
            <w:r w:rsidR="00E51FE3">
              <w:rPr>
                <w:rFonts w:ascii="Comic Sans MS" w:hAnsi="Comic Sans MS"/>
                <w:lang w:eastAsia="en-US"/>
              </w:rPr>
              <w:t>rdeča paprika</w:t>
            </w:r>
          </w:p>
          <w:p w:rsidR="00045C34" w:rsidRPr="00986B52" w:rsidRDefault="00045C34" w:rsidP="00045C34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čaj/</w:t>
            </w:r>
            <w:r>
              <w:rPr>
                <w:rFonts w:ascii="Comic Sans MS" w:hAnsi="Comic Sans MS"/>
                <w:color w:val="4F81BD" w:themeColor="accent1"/>
                <w:lang w:eastAsia="en-US"/>
              </w:rPr>
              <w:t xml:space="preserve">Voda </w:t>
            </w:r>
            <w:r w:rsidRPr="00986B52">
              <w:rPr>
                <w:rFonts w:ascii="Comic Sans MS" w:hAnsi="Comic Sans MS"/>
                <w:color w:val="0070C0"/>
                <w:lang w:eastAsia="en-US"/>
              </w:rPr>
              <w:t>(ŠVN)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  <w:r w:rsidR="00096BE6">
              <w:rPr>
                <w:rFonts w:ascii="Comic Sans MS" w:hAnsi="Comic Sans MS"/>
                <w:lang w:eastAsia="en-US"/>
              </w:rPr>
              <w:t>,</w:t>
            </w:r>
          </w:p>
          <w:p w:rsidR="00096BE6" w:rsidRDefault="00096BE6" w:rsidP="00B42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B" w:rsidRDefault="00150AEB" w:rsidP="00150AEB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Porova juha</w:t>
            </w:r>
          </w:p>
          <w:p w:rsidR="00150AEB" w:rsidRPr="009B25EB" w:rsidRDefault="00150AEB" w:rsidP="00150AEB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9B25EB">
              <w:rPr>
                <w:rFonts w:ascii="Comic Sans MS" w:hAnsi="Comic Sans MS"/>
              </w:rPr>
              <w:t>Telečji frikase</w:t>
            </w:r>
            <w:r w:rsidRPr="009B25EB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150AEB" w:rsidRDefault="00150AEB" w:rsidP="00150AEB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Njoki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1(A),3,7,6,12</w:t>
            </w:r>
          </w:p>
          <w:p w:rsidR="00150AEB" w:rsidRPr="00150AEB" w:rsidRDefault="00150AEB" w:rsidP="00150AEB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Rdeča pesa</w:t>
            </w:r>
          </w:p>
          <w:p w:rsidR="00045C34" w:rsidRPr="00047398" w:rsidRDefault="00150AEB" w:rsidP="00150AE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Pr="00BA5724" w:rsidRDefault="00BA5724" w:rsidP="00B4260C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Skutina potička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1(A),3,7</w:t>
            </w:r>
          </w:p>
          <w:p w:rsidR="00045C34" w:rsidRPr="0073011A" w:rsidRDefault="0073011A" w:rsidP="0073011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045C34" w:rsidTr="00B4260C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B" w:rsidRDefault="00A37AD5" w:rsidP="000406C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37AD5">
              <w:rPr>
                <w:rFonts w:ascii="Comic Sans MS" w:hAnsi="Comic Sans MS"/>
              </w:rPr>
              <w:t>Mlečna prosena</w:t>
            </w:r>
            <w:r w:rsidR="00150AEB">
              <w:rPr>
                <w:rFonts w:ascii="Comic Sans MS" w:hAnsi="Comic Sans MS"/>
              </w:rPr>
              <w:t xml:space="preserve"> kaša </w:t>
            </w:r>
          </w:p>
          <w:p w:rsidR="00A37AD5" w:rsidRPr="00A37AD5" w:rsidRDefault="00A37AD5" w:rsidP="000406C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37AD5">
              <w:rPr>
                <w:rFonts w:ascii="Comic Sans MS" w:hAnsi="Comic Sans MS"/>
              </w:rPr>
              <w:t xml:space="preserve"> </w:t>
            </w:r>
            <w:r w:rsidRPr="00A37AD5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 (A)</w:t>
            </w:r>
            <w:r w:rsidRPr="00A37AD5">
              <w:rPr>
                <w:rFonts w:ascii="Comic Sans MS" w:hAnsi="Comic Sans MS"/>
                <w:color w:val="C00000"/>
                <w:vertAlign w:val="subscript"/>
              </w:rPr>
              <w:t>, 7</w:t>
            </w:r>
          </w:p>
          <w:p w:rsidR="000406C0" w:rsidRDefault="000E3C3B" w:rsidP="000406C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Sadno žitna </w:t>
            </w:r>
            <w:r w:rsidR="000406C0">
              <w:rPr>
                <w:rFonts w:ascii="Comic Sans MS" w:hAnsi="Comic Sans MS"/>
                <w:lang w:eastAsia="en-US"/>
              </w:rPr>
              <w:t>rezina</w:t>
            </w:r>
          </w:p>
          <w:p w:rsidR="00045C34" w:rsidRPr="000406C0" w:rsidRDefault="000406C0" w:rsidP="000406C0">
            <w:pPr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 w:rsidRPr="000406C0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7,8(lešniki, mandlji)12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C93CF5" w:rsidP="00B4260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Hruška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4" w:rsidRPr="00850476" w:rsidRDefault="00AA5174" w:rsidP="00AA5174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AA5174" w:rsidRDefault="00AA5174" w:rsidP="00AA517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87C3E">
              <w:rPr>
                <w:rFonts w:ascii="Comic Sans MS" w:hAnsi="Comic Sans MS"/>
                <w:color w:val="000000" w:themeColor="text1"/>
                <w:szCs w:val="24"/>
              </w:rPr>
              <w:t>Lazanja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s pšenično -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pirinimi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testeninami</w:t>
            </w:r>
          </w:p>
          <w:p w:rsidR="00AA5174" w:rsidRPr="00850476" w:rsidRDefault="00AA5174" w:rsidP="00AA5174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1(A, E),3,6,7</w:t>
            </w:r>
          </w:p>
          <w:p w:rsidR="00AA5174" w:rsidRPr="00AA5174" w:rsidRDefault="00AA5174" w:rsidP="00AA517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Zelena solata/čaj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Pr="000B3DCA" w:rsidRDefault="000B3DCA" w:rsidP="00A37AD5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0B3DCA" w:rsidRDefault="000B3DCA" w:rsidP="00A37AD5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B3DCA" w:rsidRDefault="000B3DCA" w:rsidP="000B3DC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0B3DCA" w:rsidRPr="000B3DCA" w:rsidRDefault="000B3DCA" w:rsidP="000B3DC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045C34" w:rsidTr="00B4260C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CA" w:rsidRPr="00047398" w:rsidRDefault="000B3DCA" w:rsidP="000B3DCA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Pisani</w:t>
            </w:r>
            <w:r w:rsidRPr="00047398">
              <w:rPr>
                <w:rFonts w:ascii="Comic Sans MS" w:hAnsi="Comic Sans MS"/>
              </w:rPr>
              <w:t xml:space="preserve"> kruh</w:t>
            </w:r>
            <w:r w:rsidRPr="00047398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0B3DCA" w:rsidRPr="00047398" w:rsidRDefault="000B3DCA" w:rsidP="000B3DCA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</w:rPr>
            </w:pPr>
            <w:r w:rsidRPr="00047398">
              <w:rPr>
                <w:rFonts w:ascii="Comic Sans MS" w:hAnsi="Comic Sans MS"/>
              </w:rPr>
              <w:t>Kisla smetana</w:t>
            </w:r>
            <w:r w:rsidRPr="00047398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0B3DCA" w:rsidRPr="00047398" w:rsidRDefault="000B3DCA" w:rsidP="000B3DCA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047398">
              <w:rPr>
                <w:rFonts w:ascii="Comic Sans MS" w:hAnsi="Comic Sans MS"/>
              </w:rPr>
              <w:t>Marmelada</w:t>
            </w:r>
          </w:p>
          <w:p w:rsidR="000B3DCA" w:rsidRDefault="000B3DCA" w:rsidP="000B3DC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Otroški čaj</w:t>
            </w:r>
          </w:p>
          <w:p w:rsidR="00BA5724" w:rsidRPr="000B3DCA" w:rsidRDefault="000B3DCA" w:rsidP="000B3DC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Pr="00117C9F" w:rsidRDefault="00045C34" w:rsidP="00045C34">
            <w:pPr>
              <w:jc w:val="center"/>
              <w:textAlignment w:val="baseline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117C9F">
              <w:rPr>
                <w:rFonts w:ascii="Comic Sans MS" w:hAnsi="Comic Sans MS"/>
                <w:color w:val="FF0000"/>
                <w:sz w:val="22"/>
                <w:szCs w:val="22"/>
              </w:rPr>
              <w:t>Šolska shema EU</w:t>
            </w:r>
          </w:p>
          <w:p w:rsidR="00045C34" w:rsidRPr="00117C9F" w:rsidRDefault="00117C9F" w:rsidP="00045C34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EKO </w:t>
            </w:r>
            <w:r w:rsidR="00045C34" w:rsidRPr="00117C9F">
              <w:rPr>
                <w:rFonts w:ascii="Comic Sans MS" w:hAnsi="Comic Sans MS"/>
                <w:color w:val="FF0000"/>
              </w:rPr>
              <w:t>jabolka</w:t>
            </w:r>
          </w:p>
          <w:p w:rsidR="00045C34" w:rsidRPr="00F049E8" w:rsidRDefault="00045C34" w:rsidP="00045C3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045C34">
              <w:rPr>
                <w:rFonts w:ascii="Comic Sans MS" w:hAnsi="Comic Sans MS"/>
                <w:noProof/>
                <w:szCs w:val="24"/>
              </w:rPr>
              <w:drawing>
                <wp:inline distT="0" distB="0" distL="0" distR="0" wp14:anchorId="181F1D91" wp14:editId="7CBDFAD2">
                  <wp:extent cx="503451" cy="2857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1" cy="29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4" w:rsidRDefault="00AA5174" w:rsidP="00AA517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Korenčkova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AA5174" w:rsidRPr="00AA5174" w:rsidRDefault="000C5C27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Pečenka v naravi omaki</w:t>
            </w:r>
          </w:p>
          <w:p w:rsidR="00AA5174" w:rsidRPr="00AA5174" w:rsidRDefault="00AA5174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 w:rsidRPr="00AA5174">
              <w:rPr>
                <w:rFonts w:ascii="Comic Sans MS" w:hAnsi="Comic Sans MS"/>
                <w:lang w:eastAsia="en-US"/>
              </w:rPr>
              <w:t>Riž z grahom, korenčkom</w:t>
            </w:r>
          </w:p>
          <w:p w:rsidR="00AA5174" w:rsidRPr="00AA5174" w:rsidRDefault="00AA5174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 w:rsidRPr="00AA5174">
              <w:rPr>
                <w:rFonts w:ascii="Comic Sans MS" w:hAnsi="Comic Sans MS"/>
                <w:lang w:eastAsia="en-US"/>
              </w:rPr>
              <w:t>Paradižnikova solata</w:t>
            </w:r>
          </w:p>
          <w:p w:rsidR="00045C34" w:rsidRDefault="00AA5174" w:rsidP="00AA517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850476" w:rsidRPr="00850476" w:rsidRDefault="00850476" w:rsidP="00850476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98" w:rsidRPr="0076571A" w:rsidRDefault="00047398" w:rsidP="00047398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Štručka s šunko in sirom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045C34" w:rsidRPr="00D57C1E" w:rsidRDefault="00A37AD5" w:rsidP="00047398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sok</w:t>
            </w:r>
          </w:p>
        </w:tc>
      </w:tr>
      <w:tr w:rsidR="00045C34" w:rsidTr="00B4260C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Pr="004A1367" w:rsidRDefault="00C971D4" w:rsidP="00045C3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 w:rsidR="00045C34">
              <w:rPr>
                <w:rFonts w:ascii="Comic Sans MS" w:hAnsi="Comic Sans MS"/>
              </w:rPr>
              <w:t xml:space="preserve"> kruh</w:t>
            </w:r>
            <w:r w:rsidR="00045C34" w:rsidRPr="00FA73C9">
              <w:rPr>
                <w:rFonts w:ascii="Comic Sans MS" w:hAnsi="Comic Sans MS"/>
                <w:color w:val="C00000"/>
                <w:vertAlign w:val="subscript"/>
              </w:rPr>
              <w:t>1</w:t>
            </w:r>
            <w:r w:rsidR="00045C34">
              <w:rPr>
                <w:rFonts w:ascii="Comic Sans MS" w:hAnsi="Comic Sans MS"/>
                <w:color w:val="C00000"/>
                <w:vertAlign w:val="subscript"/>
              </w:rPr>
              <w:t>(A</w:t>
            </w:r>
            <w:r w:rsidR="00047398">
              <w:rPr>
                <w:rFonts w:ascii="Comic Sans MS" w:hAnsi="Comic Sans MS"/>
                <w:color w:val="C00000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</w:rPr>
              <w:t>E</w:t>
            </w:r>
            <w:r w:rsidR="00045C34">
              <w:rPr>
                <w:rFonts w:ascii="Comic Sans MS" w:hAnsi="Comic Sans MS"/>
                <w:color w:val="C00000"/>
                <w:vertAlign w:val="subscript"/>
              </w:rPr>
              <w:t>)</w:t>
            </w:r>
          </w:p>
          <w:p w:rsidR="00045C34" w:rsidRDefault="00045C34" w:rsidP="00045C3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Piščančja nabodala</w:t>
            </w:r>
          </w:p>
          <w:p w:rsidR="00C971D4" w:rsidRDefault="00C971D4" w:rsidP="00045C3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Češnjev paradižnik</w:t>
            </w:r>
          </w:p>
          <w:p w:rsidR="00045C34" w:rsidRPr="00AA5174" w:rsidRDefault="00045C34" w:rsidP="00AA517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Sadni čaj z limono</w:t>
            </w:r>
            <w:r w:rsidRPr="00A44E73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BA5724" w:rsidP="00E51FE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EB" w:rsidRDefault="00150AEB" w:rsidP="00150AEB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Bučna kremna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150AEB" w:rsidRPr="00047398" w:rsidRDefault="00150AEB" w:rsidP="00150AEB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</w:t>
            </w:r>
            <w:r w:rsidRPr="00047398">
              <w:rPr>
                <w:rFonts w:ascii="Comic Sans MS" w:hAnsi="Comic Sans MS"/>
              </w:rPr>
              <w:t>ranja</w:t>
            </w:r>
            <w:proofErr w:type="spellEnd"/>
            <w:r w:rsidRPr="00047398">
              <w:rPr>
                <w:rFonts w:ascii="Comic Sans MS" w:hAnsi="Comic Sans MS"/>
              </w:rPr>
              <w:t xml:space="preserve"> s svinjino</w:t>
            </w:r>
          </w:p>
          <w:p w:rsidR="00150AEB" w:rsidRPr="00150AEB" w:rsidRDefault="00150AEB" w:rsidP="00150AEB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045C34" w:rsidRPr="00AA5174" w:rsidRDefault="00150AEB" w:rsidP="00AA5174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Mešana s</w:t>
            </w:r>
            <w:r w:rsidRPr="00047398">
              <w:rPr>
                <w:rFonts w:ascii="Comic Sans MS" w:hAnsi="Comic Sans MS"/>
              </w:rPr>
              <w:t>olata</w:t>
            </w:r>
            <w:r w:rsidR="00AA5174">
              <w:rPr>
                <w:rFonts w:ascii="Comic Sans MS" w:hAnsi="Comic Sans MS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C0" w:rsidRPr="000406C0" w:rsidRDefault="00150AEB" w:rsidP="00A37AD5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Navadni jogurt</w:t>
            </w:r>
            <w:r w:rsidR="000406C0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0406C0" w:rsidRDefault="000406C0" w:rsidP="00A37AD5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  <w:lang w:eastAsia="en-US"/>
              </w:rPr>
              <w:t>grisini</w:t>
            </w:r>
            <w:proofErr w:type="spellEnd"/>
          </w:p>
          <w:p w:rsidR="00045C34" w:rsidRPr="00A37AD5" w:rsidRDefault="00A37AD5" w:rsidP="00A37AD5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A37AD5" w:rsidRPr="00A37AD5" w:rsidRDefault="00A37AD5" w:rsidP="000406C0">
            <w:pPr>
              <w:rPr>
                <w:rFonts w:ascii="Comic Sans MS" w:hAnsi="Comic Sans MS"/>
                <w:lang w:eastAsia="en-US"/>
              </w:rPr>
            </w:pPr>
          </w:p>
        </w:tc>
      </w:tr>
      <w:tr w:rsidR="00045C34" w:rsidTr="00B4260C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045C34" w:rsidRDefault="00045C34" w:rsidP="00B4260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CA" w:rsidRPr="00E51FE3" w:rsidRDefault="000B3DCA" w:rsidP="000B3DCA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Rženi kruh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7,11</w:t>
            </w:r>
          </w:p>
          <w:p w:rsidR="000B3DCA" w:rsidRDefault="000B3DCA" w:rsidP="000B3DC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BA5724">
              <w:rPr>
                <w:rFonts w:ascii="Comic Sans MS" w:hAnsi="Comic Sans MS"/>
                <w:lang w:eastAsia="en-US"/>
              </w:rPr>
              <w:t>Tunina pašteta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4,6,7,9</w:t>
            </w:r>
          </w:p>
          <w:p w:rsidR="00045C34" w:rsidRDefault="00045C34" w:rsidP="000E3C3B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</w:p>
          <w:p w:rsidR="000E3C3B" w:rsidRPr="00986B52" w:rsidRDefault="000E3C3B" w:rsidP="000E3C3B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210AA9"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B" w:rsidRPr="000E3C3B" w:rsidRDefault="00BA5724" w:rsidP="00E51FE3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Slive</w:t>
            </w:r>
          </w:p>
          <w:p w:rsidR="000E3C3B" w:rsidRPr="000E3C3B" w:rsidRDefault="000E3C3B" w:rsidP="000E3C3B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3C3B">
              <w:rPr>
                <w:rFonts w:ascii="Comic Sans MS" w:hAnsi="Comic Sans MS"/>
                <w:color w:val="FF0000"/>
                <w:sz w:val="22"/>
                <w:szCs w:val="22"/>
              </w:rPr>
              <w:t>Šolska shema EU</w:t>
            </w:r>
          </w:p>
          <w:p w:rsidR="000B3DCA" w:rsidRPr="00850476" w:rsidRDefault="000E3C3B" w:rsidP="00850476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 w:rsidRPr="000E3C3B">
              <w:rPr>
                <w:rFonts w:ascii="Comic Sans MS" w:hAnsi="Comic Sans MS"/>
                <w:color w:val="FF0000"/>
                <w:sz w:val="22"/>
                <w:szCs w:val="22"/>
              </w:rPr>
              <w:t>Mleko</w:t>
            </w:r>
            <w:r w:rsidRPr="000E3C3B">
              <w:rPr>
                <w:rFonts w:ascii="Comic Sans MS" w:hAnsi="Comic Sans MS"/>
                <w:color w:val="FF0000"/>
              </w:rPr>
              <w:t xml:space="preserve"> (lokalno)</w:t>
            </w:r>
            <w:r w:rsidRPr="000E3C3B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4" w:rsidRDefault="0073011A" w:rsidP="00A37AD5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Zelenjavna mineštra brez mesa</w:t>
            </w:r>
          </w:p>
          <w:p w:rsidR="00850476" w:rsidRDefault="000406C0" w:rsidP="00A37AD5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Polbeli kruh</w:t>
            </w:r>
            <w:r w:rsidR="00C93CF5"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73011A" w:rsidRPr="0073011A" w:rsidRDefault="0073011A" w:rsidP="0073011A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</w:rPr>
            </w:pPr>
            <w:r w:rsidRPr="00407740">
              <w:rPr>
                <w:rFonts w:ascii="Comic Sans MS" w:hAnsi="Comic Sans MS" w:cs="Comic Sans MS"/>
              </w:rPr>
              <w:t xml:space="preserve">Skutini štruklji z drobtinicami </w:t>
            </w:r>
            <w:r w:rsidRPr="0040774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 w:rsidRPr="00407740">
              <w:rPr>
                <w:rFonts w:ascii="Comic Sans MS" w:hAnsi="Comic Sans MS" w:cs="Comic Sans MS"/>
                <w:color w:val="C00000"/>
                <w:vertAlign w:val="subscript"/>
              </w:rPr>
              <w:t>,3,6,7,11</w:t>
            </w:r>
          </w:p>
          <w:p w:rsidR="000406C0" w:rsidRPr="0073011A" w:rsidRDefault="0073011A" w:rsidP="00850476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9B25EB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F" w:rsidRPr="00FE7F0C" w:rsidRDefault="000B3DCA" w:rsidP="00B4260C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Makova bombeta</w:t>
            </w:r>
            <w:r w:rsidR="00FE7F0C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1(A),,6,7</w:t>
            </w:r>
          </w:p>
          <w:p w:rsidR="00045C34" w:rsidRDefault="00C93CF5" w:rsidP="00B4260C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045C34" w:rsidRPr="00AD74AF" w:rsidRDefault="00045C34" w:rsidP="00B4260C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045C34" w:rsidRDefault="00AA5174" w:rsidP="00045C34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7827ACA" wp14:editId="53AD5473">
            <wp:simplePos x="0" y="0"/>
            <wp:positionH relativeFrom="margin">
              <wp:posOffset>4447585</wp:posOffset>
            </wp:positionH>
            <wp:positionV relativeFrom="margin">
              <wp:posOffset>6482080</wp:posOffset>
            </wp:positionV>
            <wp:extent cx="1764665" cy="1059180"/>
            <wp:effectExtent l="0" t="0" r="6985" b="7620"/>
            <wp:wrapSquare wrapText="bothSides"/>
            <wp:docPr id="2" name="Slika 2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6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34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="00045C34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045C34" w:rsidRDefault="00045C34" w:rsidP="00045C34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045C34" w:rsidRDefault="00045C34" w:rsidP="00045C34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045C34" w:rsidRDefault="00045C34" w:rsidP="00045C34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045C34" w:rsidRDefault="00045C34" w:rsidP="00045C34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045C34" w:rsidRDefault="00045C34" w:rsidP="00045C34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045C34" w:rsidRDefault="00045C34" w:rsidP="00045C3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045C34" w:rsidRDefault="00045C34" w:rsidP="00045C34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045C34" w:rsidRDefault="00045C34" w:rsidP="00045C34"/>
    <w:p w:rsidR="0073011A" w:rsidRDefault="0073011A" w:rsidP="00A029B6">
      <w:pPr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045C34" w:rsidRPr="000E3C3B" w:rsidRDefault="00045C34" w:rsidP="000E3C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</w:t>
      </w:r>
    </w:p>
    <w:sectPr w:rsidR="00045C34" w:rsidRPr="000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05C6D"/>
    <w:rsid w:val="000406C0"/>
    <w:rsid w:val="00045C34"/>
    <w:rsid w:val="00047398"/>
    <w:rsid w:val="00096BE6"/>
    <w:rsid w:val="000B3DCA"/>
    <w:rsid w:val="000C5C27"/>
    <w:rsid w:val="000E3C3B"/>
    <w:rsid w:val="00117C9F"/>
    <w:rsid w:val="00150AEB"/>
    <w:rsid w:val="00706A1B"/>
    <w:rsid w:val="0073011A"/>
    <w:rsid w:val="00766CFF"/>
    <w:rsid w:val="00850476"/>
    <w:rsid w:val="009B25EB"/>
    <w:rsid w:val="00A029B6"/>
    <w:rsid w:val="00A37AD5"/>
    <w:rsid w:val="00AA5174"/>
    <w:rsid w:val="00BA5724"/>
    <w:rsid w:val="00C93CF5"/>
    <w:rsid w:val="00C971D4"/>
    <w:rsid w:val="00E51FE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21CF-F253-441E-B4DC-22B5D8DF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C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C3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Uporabnik sistema Windows</cp:lastModifiedBy>
  <cp:revision>2</cp:revision>
  <cp:lastPrinted>2020-10-01T08:42:00Z</cp:lastPrinted>
  <dcterms:created xsi:type="dcterms:W3CDTF">2020-10-01T08:45:00Z</dcterms:created>
  <dcterms:modified xsi:type="dcterms:W3CDTF">2020-10-01T08:45:00Z</dcterms:modified>
</cp:coreProperties>
</file>